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2E" w:rsidRDefault="00277467">
      <w:pPr>
        <w:jc w:val="right"/>
        <w:rPr>
          <w:bCs/>
        </w:rPr>
      </w:pPr>
      <w:r>
        <w:rPr>
          <w:bCs/>
        </w:rPr>
        <w:t xml:space="preserve"> </w:t>
      </w:r>
      <w:r w:rsidR="00681446">
        <w:rPr>
          <w:bCs/>
        </w:rPr>
        <w:t xml:space="preserve">  </w:t>
      </w:r>
    </w:p>
    <w:p w:rsidR="00D2222E" w:rsidRDefault="00681446">
      <w:pPr>
        <w:rPr>
          <w:b/>
        </w:rPr>
      </w:pPr>
      <w:r>
        <w:rPr>
          <w:b/>
        </w:rPr>
        <w:t xml:space="preserve"> </w:t>
      </w:r>
      <w:r>
        <w:rPr>
          <w:bCs/>
          <w:noProof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2773680</wp:posOffset>
            </wp:positionH>
            <wp:positionV relativeFrom="paragraph">
              <wp:posOffset>88900</wp:posOffset>
            </wp:positionV>
            <wp:extent cx="489585" cy="544195"/>
            <wp:effectExtent l="0" t="0" r="5715" b="8255"/>
            <wp:wrapTight wrapText="bothSides">
              <wp:wrapPolygon edited="0">
                <wp:start x="0" y="0"/>
                <wp:lineTo x="0" y="21172"/>
                <wp:lineTo x="21012" y="21172"/>
                <wp:lineTo x="21012" y="0"/>
                <wp:lineTo x="0" y="0"/>
              </wp:wrapPolygon>
            </wp:wrapTight>
            <wp:docPr id="2" name="Рисунок 2" descr="C:\Users\90C5~1\AppData\Local\Temp\ksohtml770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90C5~1\AppData\Local\Temp\ksohtml7700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:rsidR="00D2222E" w:rsidRDefault="00681446">
      <w:pPr>
        <w:rPr>
          <w:b/>
        </w:rPr>
      </w:pPr>
      <w:r>
        <w:rPr>
          <w:b/>
        </w:rPr>
        <w:t xml:space="preserve"> </w:t>
      </w:r>
    </w:p>
    <w:p w:rsidR="00D2222E" w:rsidRDefault="00D2222E">
      <w:pPr>
        <w:jc w:val="center"/>
        <w:rPr>
          <w:b/>
        </w:rPr>
      </w:pPr>
    </w:p>
    <w:p w:rsidR="00D2222E" w:rsidRDefault="00681446">
      <w:pPr>
        <w:jc w:val="center"/>
        <w:rPr>
          <w:b/>
        </w:rPr>
      </w:pPr>
      <w:r>
        <w:rPr>
          <w:b/>
        </w:rPr>
        <w:t xml:space="preserve"> </w:t>
      </w:r>
    </w:p>
    <w:p w:rsidR="00D2222E" w:rsidRDefault="00681446">
      <w:pPr>
        <w:jc w:val="center"/>
        <w:rPr>
          <w:b/>
        </w:rPr>
      </w:pPr>
      <w:r>
        <w:rPr>
          <w:b/>
        </w:rPr>
        <w:t xml:space="preserve">ВЕРХ-ИСЕТСКАЯ РАЙОННАЯ ОРГАНИЗАЦИЯ ПРОФЕССИОНАЛЬНОГО СОЮЗА </w:t>
      </w:r>
    </w:p>
    <w:p w:rsidR="00D2222E" w:rsidRDefault="00681446">
      <w:pPr>
        <w:jc w:val="center"/>
        <w:rPr>
          <w:b/>
        </w:rPr>
      </w:pPr>
      <w:r>
        <w:rPr>
          <w:b/>
        </w:rPr>
        <w:t>РАБОТНИКОВ НАРОДНОГО ОБРАЗОВАНИЯ И НАУКИ РОССИЙСКОЙ ФЕДЕРАЦИИ</w:t>
      </w:r>
    </w:p>
    <w:p w:rsidR="00D2222E" w:rsidRDefault="00681446">
      <w:pPr>
        <w:jc w:val="both"/>
        <w:rPr>
          <w:color w:val="404040"/>
        </w:rPr>
      </w:pPr>
      <w:r>
        <w:rPr>
          <w:color w:val="404040"/>
        </w:rPr>
        <w:t xml:space="preserve"> </w:t>
      </w:r>
    </w:p>
    <w:p w:rsidR="00D2222E" w:rsidRDefault="00681446">
      <w:pPr>
        <w:jc w:val="center"/>
        <w:rPr>
          <w:b/>
        </w:rPr>
      </w:pPr>
      <w:r>
        <w:rPr>
          <w:noProof/>
          <w:color w:val="40404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90675" cy="1085850"/>
            <wp:effectExtent l="0" t="0" r="9525" b="0"/>
            <wp:wrapSquare wrapText="bothSides"/>
            <wp:docPr id="1" name="Рисунок 1" descr="C:\Users\90C5~1\AppData\Local\Temp\ksohtml770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90C5~1\AppData\Local\Temp\ksohtml7700\wp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:rsidR="00D2222E" w:rsidRDefault="00681446">
      <w:pPr>
        <w:jc w:val="center"/>
        <w:rPr>
          <w:b/>
        </w:rPr>
      </w:pPr>
      <w:r>
        <w:rPr>
          <w:b/>
        </w:rPr>
        <w:t>ПЛАН МЕРОПРИЯТИЙ</w:t>
      </w:r>
    </w:p>
    <w:p w:rsidR="00D2222E" w:rsidRDefault="00681446">
      <w:pPr>
        <w:jc w:val="center"/>
        <w:rPr>
          <w:b/>
        </w:rPr>
      </w:pPr>
      <w:r>
        <w:rPr>
          <w:b/>
        </w:rPr>
        <w:t>МЕСЯЧНИКА ПО ОХРАНЕ ТРУДА ВЕРХ-ИСЕТСКОЙ РАЙОННОЙ ОРГАНИЗАЦИИ ОБЩЕРОССИСКОГО ПРОФСОЮЗА ОБРАЗОВАНИЯ</w:t>
      </w:r>
    </w:p>
    <w:p w:rsidR="00D2222E" w:rsidRDefault="00681446">
      <w:pPr>
        <w:jc w:val="center"/>
        <w:rPr>
          <w:b/>
        </w:rPr>
      </w:pPr>
      <w:r>
        <w:rPr>
          <w:b/>
        </w:rPr>
        <w:t>(2026 год)</w:t>
      </w:r>
    </w:p>
    <w:p w:rsidR="00D2222E" w:rsidRDefault="00681446">
      <w:pPr>
        <w:rPr>
          <w:b/>
        </w:rPr>
      </w:pPr>
      <w:r>
        <w:rPr>
          <w:b/>
        </w:rPr>
        <w:t xml:space="preserve"> </w:t>
      </w:r>
    </w:p>
    <w:p w:rsidR="00D2222E" w:rsidRDefault="00681446">
      <w:pPr>
        <w:jc w:val="both"/>
      </w:pPr>
      <w:r>
        <w:rPr>
          <w:b/>
          <w:u w:val="single"/>
        </w:rPr>
        <w:t>Цель проведения:</w:t>
      </w:r>
      <w:r>
        <w:rPr>
          <w:b/>
        </w:rPr>
        <w:t xml:space="preserve"> </w:t>
      </w:r>
      <w:r>
        <w:t>активизация деятельности образовательной организации, направленной на реализацию прав работников в области охраны труда, повышение ответственности руководителей и специалистов за обеспечение здоровых и безопасных условий труда, обеспечение реализации принципов социального партнерства.</w:t>
      </w:r>
    </w:p>
    <w:p w:rsidR="00D2222E" w:rsidRDefault="00681446">
      <w:pPr>
        <w:jc w:val="both"/>
        <w:rPr>
          <w:b/>
          <w:u w:val="single"/>
        </w:rPr>
      </w:pPr>
      <w:r>
        <w:rPr>
          <w:b/>
          <w:u w:val="single"/>
        </w:rPr>
        <w:t>Задачи Месячника охраны труда:</w:t>
      </w:r>
    </w:p>
    <w:p w:rsidR="00D2222E" w:rsidRDefault="00681446">
      <w:pPr>
        <w:pStyle w:val="1"/>
        <w:numPr>
          <w:ilvl w:val="0"/>
          <w:numId w:val="1"/>
        </w:numPr>
        <w:spacing w:before="0" w:beforeAutospacing="0"/>
        <w:ind w:left="426" w:hanging="426"/>
        <w:jc w:val="both"/>
      </w:pPr>
      <w:r>
        <w:t>улучшение условий труда работников;</w:t>
      </w:r>
    </w:p>
    <w:p w:rsidR="00D2222E" w:rsidRDefault="00681446">
      <w:pPr>
        <w:pStyle w:val="1"/>
        <w:numPr>
          <w:ilvl w:val="0"/>
          <w:numId w:val="1"/>
        </w:numPr>
        <w:ind w:left="426" w:hanging="426"/>
        <w:jc w:val="both"/>
      </w:pPr>
      <w:r>
        <w:t>осуществление контроля за состоянием охраны труда на рабочих местах, соблюдением законных прав и интересов работников в области охраны труда, сохранением их жизни и здоровья в процессе трудовой деятельности;</w:t>
      </w:r>
    </w:p>
    <w:p w:rsidR="00D2222E" w:rsidRDefault="00681446">
      <w:pPr>
        <w:pStyle w:val="1"/>
        <w:numPr>
          <w:ilvl w:val="0"/>
          <w:numId w:val="1"/>
        </w:numPr>
        <w:ind w:left="426" w:hanging="426"/>
        <w:jc w:val="both"/>
      </w:pPr>
      <w:r>
        <w:t>предупреждение случаев производственного травматизма и профессиональной заболеваемости;</w:t>
      </w:r>
    </w:p>
    <w:p w:rsidR="00D2222E" w:rsidRDefault="00681446">
      <w:pPr>
        <w:pStyle w:val="1"/>
        <w:numPr>
          <w:ilvl w:val="0"/>
          <w:numId w:val="1"/>
        </w:numPr>
        <w:ind w:left="426" w:hanging="426"/>
        <w:jc w:val="both"/>
      </w:pPr>
      <w:r>
        <w:t>пропаганда охраны труда;</w:t>
      </w:r>
    </w:p>
    <w:p w:rsidR="00D2222E" w:rsidRDefault="00681446">
      <w:pPr>
        <w:pStyle w:val="1"/>
        <w:numPr>
          <w:ilvl w:val="0"/>
          <w:numId w:val="1"/>
        </w:numPr>
        <w:ind w:left="426" w:hanging="426"/>
        <w:jc w:val="both"/>
      </w:pPr>
      <w:r>
        <w:t>обобщение и распространение положительного опыта работы по охране труда первичных профсоюзных организаций;</w:t>
      </w:r>
    </w:p>
    <w:p w:rsidR="00D2222E" w:rsidRDefault="00681446">
      <w:pPr>
        <w:pStyle w:val="1"/>
        <w:numPr>
          <w:ilvl w:val="0"/>
          <w:numId w:val="1"/>
        </w:numPr>
        <w:ind w:left="426" w:hanging="426"/>
        <w:jc w:val="both"/>
      </w:pPr>
      <w:r>
        <w:t>оказание методической и практической помощи первичным профсоюзным организациям по осуществлению работы по охране труда;</w:t>
      </w:r>
    </w:p>
    <w:p w:rsidR="00D2222E" w:rsidRDefault="00681446">
      <w:pPr>
        <w:pStyle w:val="1"/>
        <w:numPr>
          <w:ilvl w:val="0"/>
          <w:numId w:val="1"/>
        </w:numPr>
        <w:spacing w:before="0" w:beforeAutospacing="0" w:after="0" w:afterAutospacing="0"/>
        <w:ind w:left="426" w:hanging="426"/>
        <w:jc w:val="both"/>
      </w:pPr>
      <w:r>
        <w:t>содействие обучению, совершенствование и активизация работы уполномоченных и членов комиссий по охране труда.</w:t>
      </w:r>
    </w:p>
    <w:p w:rsidR="00D2222E" w:rsidRDefault="00681446">
      <w:pPr>
        <w:jc w:val="center"/>
        <w:rPr>
          <w:b/>
          <w:u w:val="single"/>
        </w:rPr>
      </w:pPr>
      <w:r>
        <w:rPr>
          <w:b/>
          <w:u w:val="single"/>
        </w:rPr>
        <w:t>Мероприятия, организуемые районной организацией в рамках Месячника по охране труда</w:t>
      </w:r>
    </w:p>
    <w:tbl>
      <w:tblPr>
        <w:tblStyle w:val="a3"/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5436"/>
        <w:gridCol w:w="1701"/>
        <w:gridCol w:w="2126"/>
      </w:tblGrid>
      <w:tr w:rsidR="00D2222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№ п/п</w:t>
            </w:r>
          </w:p>
        </w:tc>
        <w:tc>
          <w:tcPr>
            <w:tcW w:w="5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Период, дата проведения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Ответственные</w:t>
            </w:r>
          </w:p>
        </w:tc>
      </w:tr>
      <w:tr w:rsidR="00D2222E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1</w:t>
            </w:r>
          </w:p>
        </w:tc>
        <w:tc>
          <w:tcPr>
            <w:tcW w:w="5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Проведение награждения лучших уполномоченного ППО по охране труда за активную работу по защите прав членов Профсоюза</w:t>
            </w:r>
          </w:p>
          <w:p w:rsidR="00D2222E" w:rsidRDefault="00681446">
            <w:pPr>
              <w:jc w:val="both"/>
            </w:pPr>
            <w:r>
              <w:t>(Приложение № 1)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апрель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Камалова Н.И.,</w:t>
            </w:r>
          </w:p>
          <w:p w:rsidR="00D2222E" w:rsidRDefault="00681446">
            <w:pPr>
              <w:jc w:val="both"/>
            </w:pPr>
            <w:r>
              <w:t>председатели ППО,</w:t>
            </w:r>
          </w:p>
        </w:tc>
      </w:tr>
      <w:tr w:rsidR="00D2222E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2</w:t>
            </w:r>
          </w:p>
        </w:tc>
        <w:tc>
          <w:tcPr>
            <w:tcW w:w="5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Семинар-практикум для уполномоченных по охране труда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23 апреля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Камалова Н.И.</w:t>
            </w:r>
          </w:p>
        </w:tc>
      </w:tr>
      <w:tr w:rsidR="00D2222E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3</w:t>
            </w:r>
          </w:p>
        </w:tc>
        <w:tc>
          <w:tcPr>
            <w:tcW w:w="5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Деловая игра для уполномоченных по охране труда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7 мая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Камалова Н.И.</w:t>
            </w:r>
          </w:p>
          <w:p w:rsidR="00D2222E" w:rsidRDefault="00681446">
            <w:pPr>
              <w:jc w:val="both"/>
            </w:pPr>
            <w:r>
              <w:t>Воронова Н.А.</w:t>
            </w:r>
          </w:p>
        </w:tc>
      </w:tr>
      <w:tr w:rsidR="00D2222E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4</w:t>
            </w:r>
          </w:p>
        </w:tc>
        <w:tc>
          <w:tcPr>
            <w:tcW w:w="54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 xml:space="preserve">Районный конкурс «Самые безопасные рабочие места работников пищеблока дошкольной образовательной организации» -2026» 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апрель</w:t>
            </w:r>
          </w:p>
          <w:p w:rsidR="00D2222E" w:rsidRDefault="00681446">
            <w:pPr>
              <w:jc w:val="both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Камалова Н.И.,</w:t>
            </w:r>
          </w:p>
          <w:p w:rsidR="00D2222E" w:rsidRDefault="00681446">
            <w:pPr>
              <w:jc w:val="both"/>
            </w:pPr>
            <w:r>
              <w:t>председатели ППО, руководители ДОУ</w:t>
            </w:r>
          </w:p>
        </w:tc>
      </w:tr>
      <w:tr w:rsidR="00D2222E"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>5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2222E" w:rsidRDefault="00681446">
            <w:pPr>
              <w:shd w:val="clear" w:color="auto" w:fill="FFFFFF"/>
              <w:outlineLvl w:val="1"/>
            </w:pPr>
            <w:r>
              <w:t>Тестирование по вопросам охраны труда (3-х дневный марафон вопросов и ответов ВКонтакте)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 xml:space="preserve">22-24 апреля  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Камалова Н.И.</w:t>
            </w:r>
          </w:p>
          <w:p w:rsidR="00D2222E" w:rsidRDefault="00681446">
            <w:pPr>
              <w:jc w:val="both"/>
            </w:pPr>
            <w:r>
              <w:t>Альканова Ю.Б.</w:t>
            </w:r>
          </w:p>
        </w:tc>
      </w:tr>
      <w:tr w:rsidR="00D2222E"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>6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2222E" w:rsidRDefault="00681446">
            <w:pPr>
              <w:shd w:val="clear" w:color="auto" w:fill="FFFFFF"/>
              <w:outlineLvl w:val="1"/>
            </w:pPr>
            <w:r>
              <w:t>Профсоюзный кроссворд «Охране труда - да!»</w:t>
            </w:r>
          </w:p>
          <w:p w:rsidR="00D2222E" w:rsidRDefault="00D2222E">
            <w:pPr>
              <w:shd w:val="clear" w:color="auto" w:fill="FFFFFF"/>
              <w:outlineLvl w:val="1"/>
            </w:pPr>
          </w:p>
          <w:p w:rsidR="00D2222E" w:rsidRDefault="00D2222E">
            <w:pPr>
              <w:shd w:val="clear" w:color="auto" w:fill="FFFFFF"/>
              <w:outlineLvl w:val="1"/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25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2222E" w:rsidRDefault="00681446">
            <w:pPr>
              <w:jc w:val="both"/>
            </w:pPr>
            <w:r>
              <w:t>Камалова Н.И.</w:t>
            </w:r>
          </w:p>
          <w:p w:rsidR="00D2222E" w:rsidRDefault="00681446">
            <w:pPr>
              <w:jc w:val="both"/>
            </w:pPr>
            <w:r>
              <w:t>Альканова Ю.Б</w:t>
            </w:r>
          </w:p>
        </w:tc>
      </w:tr>
      <w:tr w:rsidR="00D222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lastRenderedPageBreak/>
              <w:t>7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>Освещение мероприятий по охране труда, проводимых в районе в социальных сетях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>в течение Месячника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 xml:space="preserve">Камалова Н.И. </w:t>
            </w:r>
          </w:p>
        </w:tc>
      </w:tr>
      <w:tr w:rsidR="00D222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>8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r>
              <w:t>Подготовка методических рекомендаций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>в течение Месячника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>Камалова Н.И.</w:t>
            </w:r>
          </w:p>
        </w:tc>
      </w:tr>
      <w:tr w:rsidR="00D222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>9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>Оформление наглядной агитации по охране труда (предоставление фотографий информационных стендов с размещенными материалами по охране труда)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r>
              <w:t>в течение Месячника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>Председатели ППО, специалисты (уполномоченные по охране труда) образовательных учреждения</w:t>
            </w:r>
          </w:p>
        </w:tc>
      </w:tr>
      <w:tr w:rsidR="00D222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>10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>Представление отчета о мероприятиях, проведенных в образовательной учреждении в рамках Месячника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r>
              <w:t>с 01 по 10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2E" w:rsidRDefault="00681446">
            <w:pPr>
              <w:jc w:val="both"/>
            </w:pPr>
            <w:r>
              <w:t>Председатели ППО</w:t>
            </w:r>
          </w:p>
        </w:tc>
      </w:tr>
    </w:tbl>
    <w:p w:rsidR="00D2222E" w:rsidRDefault="00681446">
      <w:pPr>
        <w:jc w:val="center"/>
        <w:rPr>
          <w:b/>
        </w:rPr>
      </w:pPr>
      <w:r>
        <w:rPr>
          <w:b/>
        </w:rPr>
        <w:t xml:space="preserve"> </w:t>
      </w:r>
    </w:p>
    <w:p w:rsidR="00D2222E" w:rsidRDefault="00681446">
      <w:pPr>
        <w:jc w:val="center"/>
        <w:rPr>
          <w:b/>
        </w:rPr>
      </w:pPr>
      <w:r>
        <w:rPr>
          <w:b/>
        </w:rPr>
        <w:t>ОРГАНИЗАЦИЯ МЕСЯЧНИКА ПО ОХРАНЕ ТРУДА В ОБРАЗОВАТЕЛЬНОМ УЧРЕЖДЕНИИ</w:t>
      </w:r>
    </w:p>
    <w:p w:rsidR="00D2222E" w:rsidRDefault="00681446">
      <w:pPr>
        <w:jc w:val="both"/>
      </w:pPr>
      <w:r>
        <w:t>1. Издание приказа о проведении Месячника по охране труда с указанием сроков проведения, утверждением плана мероприятий, назначением ответственных лиц.</w:t>
      </w:r>
    </w:p>
    <w:p w:rsidR="00D2222E" w:rsidRDefault="00681446">
      <w:pPr>
        <w:jc w:val="both"/>
      </w:pPr>
      <w:r>
        <w:t>2. План мероприятий Месячника может быть разработан либо согласован с комиссией по охране труда. В перечень можно включить организационные мероприятия, мероприятия с сотрудниками, детьми и родителями.</w:t>
      </w:r>
    </w:p>
    <w:p w:rsidR="00D2222E" w:rsidRDefault="00681446">
      <w:pPr>
        <w:jc w:val="both"/>
      </w:pPr>
      <w:r>
        <w:t>3. Организационные мероприятия:</w:t>
      </w:r>
    </w:p>
    <w:p w:rsidR="00D2222E" w:rsidRDefault="00681446">
      <w:pPr>
        <w:jc w:val="both"/>
      </w:pPr>
      <w:r>
        <w:t>-  пересмотр или разработка локальных актов по охране труда;</w:t>
      </w:r>
    </w:p>
    <w:p w:rsidR="00D2222E" w:rsidRDefault="00681446">
      <w:pPr>
        <w:jc w:val="both"/>
      </w:pPr>
      <w:r>
        <w:t>- проведение тематических проверок;</w:t>
      </w:r>
    </w:p>
    <w:p w:rsidR="00D2222E" w:rsidRDefault="00681446">
      <w:pPr>
        <w:jc w:val="both"/>
      </w:pPr>
      <w:r>
        <w:t>- проведение производственных совещаний по вопросам охраны труда;</w:t>
      </w:r>
    </w:p>
    <w:p w:rsidR="00D2222E" w:rsidRDefault="00681446">
      <w:pPr>
        <w:jc w:val="both"/>
      </w:pPr>
      <w:r>
        <w:t>- подготовка и размещение материалов по охране труда на информационных стендах или сайте образовательного учреждения и т.д.</w:t>
      </w:r>
    </w:p>
    <w:p w:rsidR="00D2222E" w:rsidRDefault="00681446">
      <w:pPr>
        <w:jc w:val="both"/>
      </w:pPr>
      <w:r>
        <w:t>4. Мероприятия с работниками:</w:t>
      </w:r>
    </w:p>
    <w:p w:rsidR="00D2222E" w:rsidRDefault="00681446">
      <w:pPr>
        <w:jc w:val="both"/>
      </w:pPr>
      <w:r>
        <w:t>- проведение конкурсов по охране труда;</w:t>
      </w:r>
    </w:p>
    <w:p w:rsidR="00D2222E" w:rsidRDefault="00681446">
      <w:pPr>
        <w:jc w:val="both"/>
      </w:pPr>
      <w:r>
        <w:t>- плановое и внеплановое обучение, проверка знаний по охране труда;</w:t>
      </w:r>
    </w:p>
    <w:p w:rsidR="00D2222E" w:rsidRDefault="00681446">
      <w:pPr>
        <w:jc w:val="both"/>
      </w:pPr>
      <w:r>
        <w:t>- проведение Общего собрания трудового коллектива с подведением итогов выполнения Соглашения по охране труда.</w:t>
      </w:r>
    </w:p>
    <w:p w:rsidR="00D2222E" w:rsidRDefault="00681446">
      <w:pPr>
        <w:jc w:val="both"/>
      </w:pPr>
      <w:r>
        <w:t>5. Мероприятия с обучающимися (воспитанниками):</w:t>
      </w:r>
    </w:p>
    <w:p w:rsidR="00D2222E" w:rsidRDefault="00681446">
      <w:pPr>
        <w:jc w:val="both"/>
      </w:pPr>
      <w:r>
        <w:t>- проведение конкурса рисунков, стихов, плакатов и т.п.;</w:t>
      </w:r>
    </w:p>
    <w:p w:rsidR="00D2222E" w:rsidRDefault="00681446">
      <w:pPr>
        <w:jc w:val="both"/>
      </w:pPr>
      <w:r>
        <w:t>- проведение бесед, инструктажей, минуток безопасности;</w:t>
      </w:r>
    </w:p>
    <w:p w:rsidR="00D2222E" w:rsidRDefault="00681446">
      <w:pPr>
        <w:jc w:val="both"/>
      </w:pPr>
      <w:r>
        <w:t>6. Мероприятия с родителями:</w:t>
      </w:r>
    </w:p>
    <w:p w:rsidR="00D2222E" w:rsidRDefault="00681446">
      <w:pPr>
        <w:jc w:val="both"/>
      </w:pPr>
      <w:r>
        <w:t>- выпуск и размещение памяток, посвященных безопасности детей;</w:t>
      </w:r>
    </w:p>
    <w:p w:rsidR="00D2222E" w:rsidRDefault="00681446">
      <w:pPr>
        <w:jc w:val="both"/>
      </w:pPr>
      <w:r>
        <w:t>- привлечение родителей к изготовлению атрибутов, игр по вопросам охраны труда.</w:t>
      </w:r>
    </w:p>
    <w:p w:rsidR="00D2222E" w:rsidRDefault="00681446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  <w:b/>
        </w:rPr>
        <w:t xml:space="preserve"> </w:t>
      </w:r>
    </w:p>
    <w:p w:rsidR="00D2222E" w:rsidRDefault="00D2222E">
      <w:pPr>
        <w:jc w:val="right"/>
      </w:pPr>
    </w:p>
    <w:p w:rsidR="00D2222E" w:rsidRDefault="00681446">
      <w:pPr>
        <w:ind w:firstLine="708"/>
        <w:jc w:val="both"/>
      </w:pPr>
      <w:r>
        <w:t>Уважаемые коллеги, просим проинформировать руководителей, профактив и членов Профсоюза о мероприятиях, проводимых районной организацией в рамках Месячника по охране труда.</w:t>
      </w:r>
    </w:p>
    <w:p w:rsidR="00D2222E" w:rsidRDefault="00681446">
      <w:pPr>
        <w:jc w:val="both"/>
      </w:pPr>
      <w:r>
        <w:t>Ждем активного участия всех первичных профсоюзных организаций в наших мероприятиях.</w:t>
      </w:r>
    </w:p>
    <w:p w:rsidR="00D2222E" w:rsidRDefault="00681446">
      <w:pPr>
        <w:jc w:val="both"/>
      </w:pPr>
      <w:r>
        <w:tab/>
        <w:t>Просим до 10 мая предоставить отчет о проведения Месячника в вашей образовательной организации с описанием мероприятий, организованных вашим профактивом с видео и фото-материалами и участием в районных мероприятиях.</w:t>
      </w:r>
    </w:p>
    <w:p w:rsidR="00D2222E" w:rsidRDefault="00681446">
      <w:pPr>
        <w:jc w:val="both"/>
      </w:pPr>
      <w:r>
        <w:tab/>
        <w:t xml:space="preserve">Самую активную организацию по итогам представленных отчетов ждет ПРИЗ!!! </w:t>
      </w:r>
    </w:p>
    <w:p w:rsidR="00D2222E" w:rsidRDefault="00681446">
      <w:pPr>
        <w:jc w:val="both"/>
      </w:pPr>
      <w:r>
        <w:tab/>
      </w:r>
    </w:p>
    <w:p w:rsidR="00D2222E" w:rsidRDefault="00D2222E">
      <w:pPr>
        <w:wordWrap w:val="0"/>
        <w:jc w:val="right"/>
      </w:pPr>
    </w:p>
    <w:p w:rsidR="00D2222E" w:rsidRDefault="00D2222E">
      <w:pPr>
        <w:wordWrap w:val="0"/>
        <w:jc w:val="right"/>
      </w:pPr>
    </w:p>
    <w:p w:rsidR="00D2222E" w:rsidRDefault="00D2222E">
      <w:pPr>
        <w:wordWrap w:val="0"/>
        <w:jc w:val="right"/>
      </w:pPr>
    </w:p>
    <w:p w:rsidR="00D2222E" w:rsidRDefault="00D2222E">
      <w:pPr>
        <w:wordWrap w:val="0"/>
        <w:jc w:val="right"/>
      </w:pPr>
    </w:p>
    <w:p w:rsidR="00D2222E" w:rsidRDefault="00D2222E">
      <w:pPr>
        <w:wordWrap w:val="0"/>
        <w:jc w:val="right"/>
      </w:pPr>
    </w:p>
    <w:p w:rsidR="00D2222E" w:rsidRDefault="00D2222E">
      <w:pPr>
        <w:wordWrap w:val="0"/>
        <w:jc w:val="right"/>
      </w:pPr>
    </w:p>
    <w:p w:rsidR="00D2222E" w:rsidRDefault="00D2222E">
      <w:pPr>
        <w:wordWrap w:val="0"/>
        <w:jc w:val="right"/>
      </w:pPr>
    </w:p>
    <w:p w:rsidR="00D2222E" w:rsidRDefault="00681446">
      <w:pPr>
        <w:wordWrap w:val="0"/>
        <w:jc w:val="right"/>
      </w:pPr>
      <w:r>
        <w:t>Приложение № 1</w:t>
      </w:r>
    </w:p>
    <w:p w:rsidR="00D2222E" w:rsidRDefault="00D2222E">
      <w:pPr>
        <w:jc w:val="right"/>
      </w:pPr>
    </w:p>
    <w:p w:rsidR="00D2222E" w:rsidRDefault="00681446">
      <w:pPr>
        <w:jc w:val="center"/>
      </w:pPr>
      <w:r>
        <w:t>ПРЕДСТАВЛЕНИЕ</w:t>
      </w:r>
    </w:p>
    <w:p w:rsidR="00D2222E" w:rsidRDefault="00681446">
      <w:pPr>
        <w:jc w:val="center"/>
      </w:pPr>
      <w:r>
        <w:t>на уполномоченного по охране труда ППО</w:t>
      </w:r>
    </w:p>
    <w:p w:rsidR="00D2222E" w:rsidRDefault="00681446">
      <w:pPr>
        <w:jc w:val="center"/>
      </w:pPr>
      <w:r>
        <w:t>к награждению Почетной грамотой</w:t>
      </w:r>
    </w:p>
    <w:p w:rsidR="00D2222E" w:rsidRDefault="00681446">
      <w:pPr>
        <w:jc w:val="center"/>
      </w:pPr>
      <w:r>
        <w:t>Верх-Исетской районной организации Общероссийского Профсоюза образования</w:t>
      </w:r>
    </w:p>
    <w:p w:rsidR="00D2222E" w:rsidRDefault="00D2222E">
      <w:pPr>
        <w:jc w:val="center"/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106"/>
        <w:gridCol w:w="5239"/>
      </w:tblGrid>
      <w:tr w:rsidR="00D2222E">
        <w:tc>
          <w:tcPr>
            <w:tcW w:w="4106" w:type="dxa"/>
          </w:tcPr>
          <w:p w:rsidR="00D2222E" w:rsidRDefault="00681446">
            <w:r>
              <w:t>Вид награды</w:t>
            </w:r>
          </w:p>
        </w:tc>
        <w:tc>
          <w:tcPr>
            <w:tcW w:w="5239" w:type="dxa"/>
          </w:tcPr>
          <w:p w:rsidR="00D2222E" w:rsidRDefault="00681446">
            <w:r>
              <w:t>Почетной грамотой</w:t>
            </w:r>
          </w:p>
          <w:p w:rsidR="00D2222E" w:rsidRDefault="00681446">
            <w:r>
              <w:t>Верх-Исетской районной организации Общероссийского Профсоюза образования</w:t>
            </w:r>
          </w:p>
        </w:tc>
      </w:tr>
      <w:tr w:rsidR="00D2222E">
        <w:tc>
          <w:tcPr>
            <w:tcW w:w="4106" w:type="dxa"/>
          </w:tcPr>
          <w:p w:rsidR="00D2222E" w:rsidRDefault="00681446">
            <w:r>
              <w:t>Фамилия, имя, отчество*</w:t>
            </w:r>
          </w:p>
        </w:tc>
        <w:tc>
          <w:tcPr>
            <w:tcW w:w="5239" w:type="dxa"/>
          </w:tcPr>
          <w:p w:rsidR="00D2222E" w:rsidRDefault="00D2222E"/>
        </w:tc>
      </w:tr>
      <w:tr w:rsidR="00D2222E">
        <w:tc>
          <w:tcPr>
            <w:tcW w:w="4106" w:type="dxa"/>
          </w:tcPr>
          <w:p w:rsidR="00D2222E" w:rsidRDefault="00681446">
            <w:r>
              <w:t>Профсоюзная должность</w:t>
            </w:r>
          </w:p>
        </w:tc>
        <w:tc>
          <w:tcPr>
            <w:tcW w:w="5239" w:type="dxa"/>
          </w:tcPr>
          <w:p w:rsidR="00D2222E" w:rsidRDefault="00681446">
            <w:r>
              <w:t>Уполномоченный по охране труда</w:t>
            </w:r>
          </w:p>
        </w:tc>
      </w:tr>
      <w:tr w:rsidR="00D2222E">
        <w:tc>
          <w:tcPr>
            <w:tcW w:w="4106" w:type="dxa"/>
          </w:tcPr>
          <w:p w:rsidR="00D2222E" w:rsidRDefault="00681446">
            <w:r>
              <w:t xml:space="preserve">Место работы  </w:t>
            </w:r>
          </w:p>
          <w:p w:rsidR="00D2222E" w:rsidRDefault="00681446">
            <w:r>
              <w:t>(полное наименование организации)</w:t>
            </w:r>
          </w:p>
        </w:tc>
        <w:tc>
          <w:tcPr>
            <w:tcW w:w="5239" w:type="dxa"/>
          </w:tcPr>
          <w:p w:rsidR="00D2222E" w:rsidRDefault="00D2222E"/>
        </w:tc>
      </w:tr>
      <w:tr w:rsidR="00D2222E">
        <w:tc>
          <w:tcPr>
            <w:tcW w:w="4106" w:type="dxa"/>
          </w:tcPr>
          <w:p w:rsidR="00D2222E" w:rsidRDefault="00681446">
            <w:r>
              <w:t>Стаж работы в данной профсоюзной должности</w:t>
            </w:r>
          </w:p>
        </w:tc>
        <w:tc>
          <w:tcPr>
            <w:tcW w:w="5239" w:type="dxa"/>
          </w:tcPr>
          <w:p w:rsidR="00D2222E" w:rsidRDefault="00D2222E"/>
        </w:tc>
      </w:tr>
      <w:tr w:rsidR="00D2222E">
        <w:tc>
          <w:tcPr>
            <w:tcW w:w="4106" w:type="dxa"/>
          </w:tcPr>
          <w:p w:rsidR="00D2222E" w:rsidRDefault="00681446">
            <w:r>
              <w:t>Сведения о деятельности кандидата на награждение в должности уполномоченного по охране труда с указанием конкретных дел, мероприятий, достижений и результатов по улучшению условий труда в образовательной организации</w:t>
            </w:r>
          </w:p>
        </w:tc>
        <w:tc>
          <w:tcPr>
            <w:tcW w:w="5239" w:type="dxa"/>
          </w:tcPr>
          <w:p w:rsidR="00D2222E" w:rsidRDefault="00681446">
            <w:r>
              <w:t xml:space="preserve"> </w:t>
            </w:r>
          </w:p>
        </w:tc>
      </w:tr>
      <w:tr w:rsidR="00D2222E">
        <w:tc>
          <w:tcPr>
            <w:tcW w:w="4106" w:type="dxa"/>
          </w:tcPr>
          <w:p w:rsidR="00D2222E" w:rsidRDefault="00681446">
            <w:r>
              <w:t>Предлагаемая формулировка текста            о награждении</w:t>
            </w:r>
          </w:p>
          <w:p w:rsidR="00D2222E" w:rsidRDefault="00D2222E"/>
        </w:tc>
        <w:tc>
          <w:tcPr>
            <w:tcW w:w="5239" w:type="dxa"/>
          </w:tcPr>
          <w:p w:rsidR="00D2222E" w:rsidRDefault="00681446">
            <w:r>
              <w:t>За активную работу по защите прав работников на безопасные условия труда</w:t>
            </w:r>
          </w:p>
        </w:tc>
      </w:tr>
      <w:tr w:rsidR="00D2222E">
        <w:tc>
          <w:tcPr>
            <w:tcW w:w="9345" w:type="dxa"/>
            <w:gridSpan w:val="2"/>
          </w:tcPr>
          <w:p w:rsidR="00D2222E" w:rsidRDefault="00D2222E">
            <w:pPr>
              <w:jc w:val="right"/>
            </w:pPr>
          </w:p>
          <w:p w:rsidR="00D2222E" w:rsidRDefault="00681446">
            <w:pPr>
              <w:jc w:val="right"/>
            </w:pPr>
            <w:r>
              <w:t>*Инициатором ходатайства о награждении в соответствии с Федеральным законом                       от 27.07.2006 № 152-ФЗ «О персональных данных» получено согласие от представляемого к награждению гражданина на обработку, передачу третьим лицам, опубликование его персональных данных.</w:t>
            </w:r>
          </w:p>
        </w:tc>
      </w:tr>
    </w:tbl>
    <w:p w:rsidR="00D2222E" w:rsidRDefault="00D2222E">
      <w:pPr>
        <w:jc w:val="right"/>
      </w:pPr>
    </w:p>
    <w:p w:rsidR="00D2222E" w:rsidRDefault="00D2222E">
      <w:pPr>
        <w:jc w:val="right"/>
      </w:pPr>
    </w:p>
    <w:p w:rsidR="00D2222E" w:rsidRDefault="00D2222E">
      <w:pPr>
        <w:jc w:val="right"/>
      </w:pPr>
    </w:p>
    <w:p w:rsidR="00D2222E" w:rsidRDefault="00681446">
      <w:pPr>
        <w:ind w:left="840" w:hangingChars="350" w:hanging="840"/>
        <w:jc w:val="both"/>
      </w:pPr>
      <w:r>
        <w:t>______________________________                     _______________________________________ (руководитель   ОО )                                             (подпись, расшифровка подписи)</w:t>
      </w:r>
    </w:p>
    <w:p w:rsidR="00D2222E" w:rsidRDefault="00D2222E">
      <w:pPr>
        <w:jc w:val="right"/>
      </w:pPr>
    </w:p>
    <w:p w:rsidR="00D2222E" w:rsidRDefault="00D2222E">
      <w:pPr>
        <w:jc w:val="right"/>
      </w:pPr>
    </w:p>
    <w:p w:rsidR="00D2222E" w:rsidRDefault="00D2222E">
      <w:pPr>
        <w:jc w:val="right"/>
      </w:pPr>
    </w:p>
    <w:p w:rsidR="00D2222E" w:rsidRDefault="00681446">
      <w:pPr>
        <w:jc w:val="both"/>
      </w:pPr>
      <w:r>
        <w:t>______________________________                    ________________________________________</w:t>
      </w:r>
    </w:p>
    <w:p w:rsidR="00D2222E" w:rsidRDefault="00681446">
      <w:pPr>
        <w:jc w:val="both"/>
      </w:pPr>
      <w:r>
        <w:t>(представитель профсоюзного органа)                         (подпись, расшифровка подписи)</w:t>
      </w:r>
    </w:p>
    <w:p w:rsidR="00D2222E" w:rsidRDefault="00D2222E">
      <w:pPr>
        <w:jc w:val="right"/>
      </w:pPr>
    </w:p>
    <w:p w:rsidR="00D2222E" w:rsidRDefault="00681446">
      <w:pPr>
        <w:jc w:val="both"/>
      </w:pPr>
      <w:r>
        <w:t>М.П.</w:t>
      </w:r>
    </w:p>
    <w:p w:rsidR="00D2222E" w:rsidRDefault="00D2222E">
      <w:pPr>
        <w:jc w:val="right"/>
      </w:pPr>
    </w:p>
    <w:p w:rsidR="00D2222E" w:rsidRDefault="00D2222E">
      <w:pPr>
        <w:jc w:val="right"/>
      </w:pPr>
    </w:p>
    <w:p w:rsidR="00D2222E" w:rsidRDefault="00681446">
      <w:pPr>
        <w:jc w:val="both"/>
      </w:pPr>
      <w:r>
        <w:t>___________________________</w:t>
      </w:r>
    </w:p>
    <w:p w:rsidR="00D2222E" w:rsidRDefault="00681446">
      <w:pPr>
        <w:jc w:val="both"/>
      </w:pPr>
      <w:r>
        <w:t xml:space="preserve">                    (дата) </w:t>
      </w:r>
    </w:p>
    <w:p w:rsidR="00D2222E" w:rsidRDefault="00D2222E">
      <w:pPr>
        <w:jc w:val="both"/>
      </w:pPr>
    </w:p>
    <w:p w:rsidR="00D2222E" w:rsidRDefault="00D2222E">
      <w:pPr>
        <w:jc w:val="both"/>
      </w:pPr>
    </w:p>
    <w:p w:rsidR="00D2222E" w:rsidRDefault="00D2222E">
      <w:pPr>
        <w:jc w:val="both"/>
      </w:pPr>
    </w:p>
    <w:p w:rsidR="00D2222E" w:rsidRDefault="00D2222E">
      <w:pPr>
        <w:jc w:val="both"/>
      </w:pPr>
    </w:p>
    <w:p w:rsidR="00D2222E" w:rsidRDefault="00D2222E">
      <w:pPr>
        <w:jc w:val="both"/>
      </w:pPr>
      <w:bookmarkStart w:id="0" w:name="_GoBack"/>
      <w:bookmarkEnd w:id="0"/>
    </w:p>
    <w:p w:rsidR="00D2222E" w:rsidRDefault="00D2222E">
      <w:pPr>
        <w:jc w:val="both"/>
      </w:pPr>
    </w:p>
    <w:sectPr w:rsidR="00D2222E">
      <w:pgSz w:w="11906" w:h="16838"/>
      <w:pgMar w:top="426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24" w:rsidRDefault="00FD3B24">
      <w:r>
        <w:separator/>
      </w:r>
    </w:p>
  </w:endnote>
  <w:endnote w:type="continuationSeparator" w:id="0">
    <w:p w:rsidR="00FD3B24" w:rsidRDefault="00FD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24" w:rsidRDefault="00FD3B24">
      <w:r>
        <w:separator/>
      </w:r>
    </w:p>
  </w:footnote>
  <w:footnote w:type="continuationSeparator" w:id="0">
    <w:p w:rsidR="00FD3B24" w:rsidRDefault="00FD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31B9C"/>
    <w:multiLevelType w:val="multilevel"/>
    <w:tmpl w:val="3F531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E8"/>
    <w:rsid w:val="00111233"/>
    <w:rsid w:val="002369FD"/>
    <w:rsid w:val="00277467"/>
    <w:rsid w:val="002C7A66"/>
    <w:rsid w:val="00681446"/>
    <w:rsid w:val="00B900E8"/>
    <w:rsid w:val="00CC7A77"/>
    <w:rsid w:val="00D2222E"/>
    <w:rsid w:val="00D76793"/>
    <w:rsid w:val="00E31137"/>
    <w:rsid w:val="00EC7054"/>
    <w:rsid w:val="00F077C2"/>
    <w:rsid w:val="00FD3B24"/>
    <w:rsid w:val="0CEA0782"/>
    <w:rsid w:val="2305151B"/>
    <w:rsid w:val="35EB54A5"/>
    <w:rsid w:val="41EE2E37"/>
    <w:rsid w:val="486A055F"/>
    <w:rsid w:val="6A746B99"/>
    <w:rsid w:val="73D0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A9D6325-1513-4E49-AEDE-F638B011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1">
    <w:name w:val="Абзац списка1"/>
    <w:basedOn w:val="a"/>
    <w:qFormat/>
    <w:pPr>
      <w:spacing w:before="100" w:beforeAutospacing="1" w:after="100" w:afterAutospacing="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BMP</cp:lastModifiedBy>
  <cp:revision>6</cp:revision>
  <dcterms:created xsi:type="dcterms:W3CDTF">2026-03-20T07:07:00Z</dcterms:created>
  <dcterms:modified xsi:type="dcterms:W3CDTF">2026-03-31T11:27:00Z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581D6AE4842D414B95566CCCB8F1BE4D_12</vt:lpwstr>
  </property>
</Properties>
</file>